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D12816" w14:paraId="3365F4AF" w14:textId="77777777" w:rsidTr="000719A3">
        <w:tc>
          <w:tcPr>
            <w:tcW w:w="2972" w:type="dxa"/>
          </w:tcPr>
          <w:p w14:paraId="603384D7" w14:textId="77777777" w:rsidR="00D12816" w:rsidRPr="00D12816" w:rsidRDefault="00D12816" w:rsidP="002B7AB2">
            <w:pPr>
              <w:jc w:val="center"/>
              <w:rPr>
                <w:b/>
                <w:sz w:val="26"/>
                <w:szCs w:val="26"/>
              </w:rPr>
            </w:pPr>
            <w:r w:rsidRPr="00D12816">
              <w:rPr>
                <w:b/>
                <w:sz w:val="26"/>
                <w:szCs w:val="26"/>
              </w:rPr>
              <w:t>ỦY BAN NHÂN DÂN</w:t>
            </w:r>
          </w:p>
          <w:p w14:paraId="337C0A24" w14:textId="77777777" w:rsidR="00D12816" w:rsidRPr="00D12816" w:rsidRDefault="00D12816" w:rsidP="002B7AB2">
            <w:pPr>
              <w:jc w:val="center"/>
              <w:rPr>
                <w:b/>
                <w:sz w:val="26"/>
                <w:szCs w:val="26"/>
              </w:rPr>
            </w:pPr>
            <w:r w:rsidRPr="00D12816">
              <w:rPr>
                <w:b/>
                <w:sz w:val="26"/>
                <w:szCs w:val="26"/>
              </w:rPr>
              <w:t>HUYỆN IA H’DRAI</w:t>
            </w:r>
          </w:p>
        </w:tc>
        <w:tc>
          <w:tcPr>
            <w:tcW w:w="6090" w:type="dxa"/>
          </w:tcPr>
          <w:p w14:paraId="389DDF58" w14:textId="77777777" w:rsidR="00D12816" w:rsidRPr="00D12816" w:rsidRDefault="00D12816" w:rsidP="00D12816">
            <w:pPr>
              <w:jc w:val="center"/>
              <w:rPr>
                <w:b/>
                <w:sz w:val="26"/>
                <w:szCs w:val="26"/>
              </w:rPr>
            </w:pPr>
            <w:r w:rsidRPr="00D12816">
              <w:rPr>
                <w:b/>
                <w:sz w:val="26"/>
                <w:szCs w:val="26"/>
              </w:rPr>
              <w:t>CỘNG HÒA XÃ HỘI CHỦ NGHĨA VIỆT NAM</w:t>
            </w:r>
          </w:p>
          <w:p w14:paraId="1B8E0BC3" w14:textId="77777777" w:rsidR="00D12816" w:rsidRPr="00D12816" w:rsidRDefault="00D12816" w:rsidP="00D12816">
            <w:pPr>
              <w:jc w:val="center"/>
              <w:rPr>
                <w:b/>
                <w:szCs w:val="28"/>
              </w:rPr>
            </w:pPr>
            <w:r w:rsidRPr="00D12816">
              <w:rPr>
                <w:b/>
                <w:szCs w:val="28"/>
              </w:rPr>
              <w:t>Độc lập – Tự do – Hạnh phúc</w:t>
            </w:r>
          </w:p>
        </w:tc>
      </w:tr>
      <w:tr w:rsidR="00D12816" w14:paraId="53084587" w14:textId="77777777" w:rsidTr="000719A3">
        <w:tc>
          <w:tcPr>
            <w:tcW w:w="2972" w:type="dxa"/>
          </w:tcPr>
          <w:p w14:paraId="6968A3EE" w14:textId="77777777" w:rsidR="00D12816" w:rsidRDefault="00D12816" w:rsidP="002B7AB2">
            <w:pPr>
              <w:spacing w:before="120"/>
              <w:jc w:val="center"/>
            </w:pPr>
            <w:r>
              <w:rPr>
                <w:noProof/>
              </w:rPr>
              <mc:AlternateContent>
                <mc:Choice Requires="wps">
                  <w:drawing>
                    <wp:anchor distT="0" distB="0" distL="114300" distR="114300" simplePos="0" relativeHeight="251660288" behindDoc="0" locked="0" layoutInCell="1" allowOverlap="1" wp14:anchorId="262E2C19" wp14:editId="545E71B4">
                      <wp:simplePos x="0" y="0"/>
                      <wp:positionH relativeFrom="column">
                        <wp:posOffset>512445</wp:posOffset>
                      </wp:positionH>
                      <wp:positionV relativeFrom="paragraph">
                        <wp:posOffset>10690</wp:posOffset>
                      </wp:positionV>
                      <wp:extent cx="690008" cy="0"/>
                      <wp:effectExtent l="0" t="0" r="34290" b="19050"/>
                      <wp:wrapNone/>
                      <wp:docPr id="2" name="Straight Connector 2"/>
                      <wp:cNvGraphicFramePr/>
                      <a:graphic xmlns:a="http://schemas.openxmlformats.org/drawingml/2006/main">
                        <a:graphicData uri="http://schemas.microsoft.com/office/word/2010/wordprocessingShape">
                          <wps:wsp>
                            <wps:cNvCnPr/>
                            <wps:spPr>
                              <a:xfrm flipV="1">
                                <a:off x="0" y="0"/>
                                <a:ext cx="690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AA5B7"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35pt,.85pt" to="9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" strokecolor="black [3200]" strokeweight=".5pt">
                      <v:stroke joinstyle="miter"/>
                    </v:line>
                  </w:pict>
                </mc:Fallback>
              </mc:AlternateContent>
            </w:r>
            <w:r>
              <w:t>Số:          /KH-UBND</w:t>
            </w:r>
          </w:p>
        </w:tc>
        <w:tc>
          <w:tcPr>
            <w:tcW w:w="6090" w:type="dxa"/>
          </w:tcPr>
          <w:p w14:paraId="6E65D0CD" w14:textId="0E6BE59B" w:rsidR="00D12816" w:rsidRPr="00D12816" w:rsidRDefault="00D12816" w:rsidP="00D12816">
            <w:pPr>
              <w:spacing w:before="120"/>
              <w:jc w:val="center"/>
              <w:rPr>
                <w:i/>
              </w:rPr>
            </w:pPr>
            <w:r>
              <w:rPr>
                <w:i/>
                <w:noProof/>
              </w:rPr>
              <mc:AlternateContent>
                <mc:Choice Requires="wps">
                  <w:drawing>
                    <wp:anchor distT="0" distB="0" distL="114300" distR="114300" simplePos="0" relativeHeight="251659264" behindDoc="0" locked="0" layoutInCell="1" allowOverlap="1" wp14:anchorId="463CF030" wp14:editId="2AD74D90">
                      <wp:simplePos x="0" y="0"/>
                      <wp:positionH relativeFrom="column">
                        <wp:posOffset>752580</wp:posOffset>
                      </wp:positionH>
                      <wp:positionV relativeFrom="paragraph">
                        <wp:posOffset>11430</wp:posOffset>
                      </wp:positionV>
                      <wp:extent cx="2232707" cy="5609"/>
                      <wp:effectExtent l="0" t="0" r="34290" b="33020"/>
                      <wp:wrapNone/>
                      <wp:docPr id="1" name="Straight Connector 1"/>
                      <wp:cNvGraphicFramePr/>
                      <a:graphic xmlns:a="http://schemas.openxmlformats.org/drawingml/2006/main">
                        <a:graphicData uri="http://schemas.microsoft.com/office/word/2010/wordprocessingShape">
                          <wps:wsp>
                            <wps:cNvCnPr/>
                            <wps:spPr>
                              <a:xfrm flipV="1">
                                <a:off x="0" y="0"/>
                                <a:ext cx="2232707" cy="56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9F88BB"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9.25pt,.9pt" to="235.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" strokecolor="black [3200]" strokeweight=".5pt">
                      <v:stroke joinstyle="miter"/>
                    </v:line>
                  </w:pict>
                </mc:Fallback>
              </mc:AlternateContent>
            </w:r>
            <w:r w:rsidRPr="00D12816">
              <w:rPr>
                <w:i/>
              </w:rPr>
              <w:t xml:space="preserve">Ia H’Drai, ngày       tháng </w:t>
            </w:r>
            <w:r w:rsidR="00832C9E">
              <w:rPr>
                <w:i/>
              </w:rPr>
              <w:t>01</w:t>
            </w:r>
            <w:r w:rsidRPr="00D12816">
              <w:rPr>
                <w:i/>
              </w:rPr>
              <w:t xml:space="preserve"> năm 2024</w:t>
            </w:r>
          </w:p>
        </w:tc>
      </w:tr>
    </w:tbl>
    <w:p w14:paraId="7F602C06" w14:textId="77777777" w:rsidR="002155D6" w:rsidRPr="00D12816" w:rsidRDefault="002155D6" w:rsidP="00A760B2">
      <w:pPr>
        <w:spacing w:line="240" w:lineRule="auto"/>
        <w:jc w:val="center"/>
        <w:rPr>
          <w:b/>
        </w:rPr>
      </w:pPr>
    </w:p>
    <w:p w14:paraId="2785D62C" w14:textId="77777777" w:rsidR="00D12816" w:rsidRPr="00D12816" w:rsidRDefault="00D12816" w:rsidP="00A760B2">
      <w:pPr>
        <w:spacing w:line="240" w:lineRule="auto"/>
        <w:jc w:val="center"/>
        <w:rPr>
          <w:b/>
        </w:rPr>
      </w:pPr>
      <w:r w:rsidRPr="00D12816">
        <w:rPr>
          <w:b/>
        </w:rPr>
        <w:t>KẾ HOẠCH</w:t>
      </w:r>
    </w:p>
    <w:p w14:paraId="5476105A" w14:textId="77777777" w:rsidR="000719A3" w:rsidRDefault="00D12816" w:rsidP="00A760B2">
      <w:pPr>
        <w:spacing w:line="240" w:lineRule="auto"/>
        <w:jc w:val="center"/>
        <w:rPr>
          <w:b/>
        </w:rPr>
      </w:pPr>
      <w:r w:rsidRPr="00D12816">
        <w:rPr>
          <w:b/>
        </w:rPr>
        <w:t>Thăm hỏi, tặng quà người có uy tín nhân dịp</w:t>
      </w:r>
    </w:p>
    <w:p w14:paraId="505E39A4" w14:textId="77777777" w:rsidR="00D12816" w:rsidRDefault="00D12816" w:rsidP="00A760B2">
      <w:pPr>
        <w:spacing w:line="240" w:lineRule="auto"/>
        <w:jc w:val="center"/>
        <w:rPr>
          <w:b/>
        </w:rPr>
      </w:pPr>
      <w:r w:rsidRPr="00D12816">
        <w:rPr>
          <w:b/>
        </w:rPr>
        <w:t>Tế</w:t>
      </w:r>
      <w:r>
        <w:rPr>
          <w:b/>
        </w:rPr>
        <w:t>t Nguyên đán Giáp T</w:t>
      </w:r>
      <w:r w:rsidRPr="00D12816">
        <w:rPr>
          <w:b/>
        </w:rPr>
        <w:t>hìn năm 2024</w:t>
      </w:r>
    </w:p>
    <w:p w14:paraId="49D62677" w14:textId="77777777" w:rsidR="00D12816" w:rsidRDefault="000331D7" w:rsidP="00A760B2">
      <w:pPr>
        <w:spacing w:line="240" w:lineRule="auto"/>
        <w:jc w:val="center"/>
      </w:pPr>
      <w:r>
        <w:rPr>
          <w:b/>
          <w:noProof/>
        </w:rPr>
        <mc:AlternateContent>
          <mc:Choice Requires="wps">
            <w:drawing>
              <wp:anchor distT="0" distB="0" distL="114300" distR="114300" simplePos="0" relativeHeight="251661312" behindDoc="0" locked="0" layoutInCell="1" allowOverlap="1" wp14:anchorId="20C744E9" wp14:editId="17AB6FF2">
                <wp:simplePos x="0" y="0"/>
                <wp:positionH relativeFrom="column">
                  <wp:posOffset>2240280</wp:posOffset>
                </wp:positionH>
                <wp:positionV relativeFrom="paragraph">
                  <wp:posOffset>18520</wp:posOffset>
                </wp:positionV>
                <wp:extent cx="1558925" cy="0"/>
                <wp:effectExtent l="0" t="0" r="22225" b="19050"/>
                <wp:wrapNone/>
                <wp:docPr id="3" name="Straight Connector 3"/>
                <wp:cNvGraphicFramePr/>
                <a:graphic xmlns:a="http://schemas.openxmlformats.org/drawingml/2006/main">
                  <a:graphicData uri="http://schemas.microsoft.com/office/word/2010/wordprocessingShape">
                    <wps:wsp>
                      <wps:cNvCnPr/>
                      <wps:spPr>
                        <a:xfrm>
                          <a:off x="0" y="0"/>
                          <a:ext cx="1558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AE75D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4pt,1.45pt" to="299.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" strokecolor="black [3200]" strokeweight=".5pt">
                <v:stroke joinstyle="miter"/>
              </v:line>
            </w:pict>
          </mc:Fallback>
        </mc:AlternateContent>
      </w:r>
    </w:p>
    <w:p w14:paraId="378E6D8F" w14:textId="77777777" w:rsidR="00B67080" w:rsidRPr="00B67080" w:rsidRDefault="00D12816" w:rsidP="00A760B2">
      <w:pPr>
        <w:spacing w:before="120" w:after="120" w:line="240" w:lineRule="auto"/>
        <w:ind w:firstLine="709"/>
        <w:jc w:val="both"/>
        <w:rPr>
          <w:rFonts w:cs="Times New Roman"/>
          <w:spacing w:val="-4"/>
          <w:szCs w:val="28"/>
          <w:lang w:val="nl-NL"/>
        </w:rPr>
      </w:pPr>
      <w:r w:rsidRPr="00B67080">
        <w:rPr>
          <w:rFonts w:cs="Times New Roman"/>
          <w:szCs w:val="28"/>
          <w:lang w:val="nl-NL"/>
        </w:rPr>
        <w:t>Căn cứ</w:t>
      </w:r>
      <w:r w:rsidRPr="00B67080">
        <w:rPr>
          <w:rFonts w:cs="Times New Roman"/>
          <w:spacing w:val="-4"/>
          <w:szCs w:val="28"/>
          <w:lang w:val="nl-NL"/>
        </w:rPr>
        <w:t xml:space="preserve"> Quyết định số 12/2018/QĐ-TTg ngày 06 tháng 3 năm 2018 của Thủ tướng Chính phủ về tiêu chí lựa chọn, công nhận người có uy tín và chính sách đối với người có uy tín trong đồng bào dân tộc thiểu số; Quyết định số 28/2023/QĐ-TTg ngày 23 tháng 11 năm 2023 của Thủ tướng Chính phủ sửa đổi, bổ sung một số điều của Quyết định số 12/2018/QĐ-TTg ngày 06 tháng 3 năm 2018 của Thủ tướng Chính phủ về tiêu chí lựa chọn, công nhận người có uy tín và chính sách đối với người có uy tín trong đồng bào dân tộc thiểu số;</w:t>
      </w:r>
      <w:r w:rsidR="0083072C" w:rsidRPr="00B67080">
        <w:rPr>
          <w:rFonts w:cs="Times New Roman"/>
          <w:spacing w:val="-4"/>
          <w:szCs w:val="28"/>
          <w:lang w:val="nl-NL"/>
        </w:rPr>
        <w:t xml:space="preserve"> </w:t>
      </w:r>
    </w:p>
    <w:p w14:paraId="6E0DE7FB" w14:textId="77777777" w:rsidR="000331D7" w:rsidRPr="00B67080" w:rsidRDefault="00B67080" w:rsidP="00A760B2">
      <w:pPr>
        <w:spacing w:before="120" w:after="120" w:line="240" w:lineRule="auto"/>
        <w:ind w:firstLine="709"/>
        <w:jc w:val="both"/>
        <w:rPr>
          <w:rFonts w:cs="Times New Roman"/>
          <w:spacing w:val="-4"/>
          <w:szCs w:val="28"/>
          <w:lang w:val="nl-NL"/>
        </w:rPr>
      </w:pPr>
      <w:r w:rsidRPr="00B67080">
        <w:rPr>
          <w:color w:val="000000"/>
          <w:lang w:val="de-DE"/>
        </w:rPr>
        <w:t>Căn cứ Quyết định số 756/QĐ-UBND ngày 19 tháng 12 năm 2022 của Chủ tịch Ủy ban nhân dân tỉnh</w:t>
      </w:r>
      <w:r w:rsidRPr="00B67080">
        <w:rPr>
          <w:spacing w:val="-4"/>
        </w:rPr>
        <w:t xml:space="preserve"> Kon Tum về việc </w:t>
      </w:r>
      <w:r w:rsidRPr="00B67080">
        <w:rPr>
          <w:color w:val="000000"/>
          <w:lang w:val="de-DE"/>
        </w:rPr>
        <w:t xml:space="preserve">phê duyệt danh sách </w:t>
      </w:r>
      <w:r w:rsidRPr="00B67080">
        <w:rPr>
          <w:color w:val="000000"/>
          <w:spacing w:val="-4"/>
          <w:lang w:val="nl-NL"/>
        </w:rPr>
        <w:t>người có uy tín trong đồng bào dân tộc thiểu số trên địa bàn tỉnh Kon Tum giai đoạn 2023-2027</w:t>
      </w:r>
      <w:r w:rsidR="00964DD2">
        <w:rPr>
          <w:color w:val="000000"/>
          <w:spacing w:val="-4"/>
          <w:lang w:val="nl-NL"/>
        </w:rPr>
        <w:t xml:space="preserve">; </w:t>
      </w:r>
      <w:r w:rsidR="000331D7" w:rsidRPr="00B67080">
        <w:rPr>
          <w:rFonts w:cs="Times New Roman"/>
          <w:szCs w:val="28"/>
        </w:rPr>
        <w:t>Quyết định số 629/QĐ-UBND ngày 21 tháng 12 năm 2023 của Chủ tịch Ủy ban nhân dân tỉnh phê duyệt bổ sung danh sách người có uy tín, đưa ra khỏi danh sách người có uy tín trong đồng bào dân tộc thiểu số trên địa bàn tỉnh Kon Tum năm 2024</w:t>
      </w:r>
      <w:r w:rsidR="0083072C" w:rsidRPr="00B67080">
        <w:rPr>
          <w:rFonts w:cs="Times New Roman"/>
          <w:szCs w:val="28"/>
        </w:rPr>
        <w:t>.</w:t>
      </w:r>
    </w:p>
    <w:p w14:paraId="26896AA4" w14:textId="77777777" w:rsidR="000331D7" w:rsidRPr="00B67080" w:rsidRDefault="000331D7" w:rsidP="00A760B2">
      <w:pPr>
        <w:spacing w:before="120" w:after="120" w:line="240" w:lineRule="auto"/>
        <w:ind w:firstLine="709"/>
        <w:jc w:val="both"/>
        <w:rPr>
          <w:rFonts w:cs="Times New Roman"/>
          <w:szCs w:val="28"/>
        </w:rPr>
      </w:pPr>
      <w:r w:rsidRPr="00B67080">
        <w:rPr>
          <w:rFonts w:cs="Times New Roman"/>
          <w:szCs w:val="28"/>
        </w:rPr>
        <w:t xml:space="preserve">Ủy ban nhân dân huyện ban hành Kế hoạch thăm hỏi, tặng quà người có uy tín nhân dịp Tết Nguyên đán Giáp Thìn năm 2024, cụ thể như sau: </w:t>
      </w:r>
    </w:p>
    <w:p w14:paraId="00CCE322" w14:textId="77777777" w:rsidR="004802E8" w:rsidRDefault="004802E8" w:rsidP="00A760B2">
      <w:pPr>
        <w:spacing w:before="120" w:after="120" w:line="240" w:lineRule="auto"/>
        <w:ind w:firstLine="709"/>
        <w:jc w:val="both"/>
        <w:rPr>
          <w:rFonts w:cs="Times New Roman"/>
          <w:b/>
          <w:szCs w:val="28"/>
        </w:rPr>
      </w:pPr>
      <w:r>
        <w:rPr>
          <w:rFonts w:cs="Times New Roman"/>
          <w:b/>
          <w:szCs w:val="28"/>
        </w:rPr>
        <w:t>I. MỤC ĐÍCH, YÊU CẦU:</w:t>
      </w:r>
      <w:r w:rsidR="000331D7" w:rsidRPr="004802E8">
        <w:rPr>
          <w:rFonts w:cs="Times New Roman"/>
          <w:b/>
          <w:szCs w:val="28"/>
        </w:rPr>
        <w:t xml:space="preserve"> </w:t>
      </w:r>
    </w:p>
    <w:p w14:paraId="4F3242C0" w14:textId="77777777" w:rsidR="000331D7" w:rsidRPr="004802E8" w:rsidRDefault="004802E8" w:rsidP="00A760B2">
      <w:pPr>
        <w:spacing w:before="120" w:after="120" w:line="240" w:lineRule="auto"/>
        <w:ind w:firstLine="709"/>
        <w:jc w:val="both"/>
        <w:rPr>
          <w:rFonts w:cs="Times New Roman"/>
          <w:b/>
          <w:szCs w:val="28"/>
        </w:rPr>
      </w:pPr>
      <w:r>
        <w:rPr>
          <w:rFonts w:cs="Times New Roman"/>
          <w:b/>
          <w:szCs w:val="28"/>
        </w:rPr>
        <w:t xml:space="preserve">1. </w:t>
      </w:r>
      <w:r w:rsidR="000331D7" w:rsidRPr="004802E8">
        <w:rPr>
          <w:rFonts w:cs="Times New Roman"/>
          <w:b/>
          <w:szCs w:val="28"/>
        </w:rPr>
        <w:t>Mụ</w:t>
      </w:r>
      <w:r>
        <w:rPr>
          <w:rFonts w:cs="Times New Roman"/>
          <w:b/>
          <w:szCs w:val="28"/>
        </w:rPr>
        <w:t>c đích</w:t>
      </w:r>
      <w:r w:rsidR="008044A3" w:rsidRPr="004802E8">
        <w:rPr>
          <w:rFonts w:cs="Times New Roman"/>
          <w:b/>
          <w:szCs w:val="28"/>
        </w:rPr>
        <w:t>:</w:t>
      </w:r>
    </w:p>
    <w:p w14:paraId="5637B0D1" w14:textId="77777777" w:rsidR="000331D7" w:rsidRPr="004802E8" w:rsidRDefault="000331D7" w:rsidP="00A760B2">
      <w:pPr>
        <w:spacing w:before="120" w:after="120" w:line="240" w:lineRule="auto"/>
        <w:ind w:firstLine="709"/>
        <w:jc w:val="both"/>
        <w:rPr>
          <w:rFonts w:cs="Times New Roman"/>
          <w:szCs w:val="28"/>
        </w:rPr>
      </w:pPr>
      <w:r w:rsidRPr="004802E8">
        <w:rPr>
          <w:rFonts w:cs="Times New Roman"/>
          <w:szCs w:val="28"/>
        </w:rPr>
        <w:t>- Nhằm thực hiện tốt chế độ, chính sách người có uy tín, thể hiện sự</w:t>
      </w:r>
      <w:r w:rsidR="009F2BB8">
        <w:rPr>
          <w:rFonts w:cs="Times New Roman"/>
          <w:szCs w:val="28"/>
        </w:rPr>
        <w:t xml:space="preserve"> quan tâm </w:t>
      </w:r>
      <w:r w:rsidRPr="004802E8">
        <w:rPr>
          <w:rFonts w:cs="Times New Roman"/>
          <w:szCs w:val="28"/>
        </w:rPr>
        <w:t>kịp thời thăm hỏi động viên tinh thần, khuyến khích người có uy tín phát huy hơn nữa vai trò, vị trí, nhiệm vụ của mình trong công tác vận động, tuyên truyền đồng bào dân tộc thiểu số thực hiện tốt đường lối chủ trương của Đảng, chính sách pháp luật của Nhà nước tại địa phương.</w:t>
      </w:r>
    </w:p>
    <w:p w14:paraId="31872AE7" w14:textId="77777777" w:rsidR="000331D7" w:rsidRPr="004802E8" w:rsidRDefault="000331D7" w:rsidP="00A760B2">
      <w:pPr>
        <w:spacing w:before="120" w:after="120" w:line="240" w:lineRule="auto"/>
        <w:ind w:firstLine="709"/>
        <w:jc w:val="both"/>
        <w:rPr>
          <w:rFonts w:cs="Times New Roman"/>
          <w:szCs w:val="28"/>
        </w:rPr>
      </w:pPr>
      <w:r w:rsidRPr="004802E8">
        <w:rPr>
          <w:rFonts w:cs="Times New Roman"/>
          <w:szCs w:val="28"/>
          <w:shd w:val="clear" w:color="auto" w:fill="FFFFFF"/>
        </w:rPr>
        <w:t xml:space="preserve">- Thông tin kịp thời một số chủ trương, chính sách mới của Đảng, Nhà nước về chương trình, chính sách dân tộc cho vùng đồng bào dân tộc thiểu số. </w:t>
      </w:r>
    </w:p>
    <w:p w14:paraId="2985A5C1" w14:textId="77777777" w:rsidR="000331D7" w:rsidRDefault="000331D7" w:rsidP="00A760B2">
      <w:pPr>
        <w:spacing w:before="120" w:after="120" w:line="240" w:lineRule="auto"/>
        <w:ind w:firstLine="709"/>
        <w:jc w:val="both"/>
        <w:rPr>
          <w:rFonts w:cs="Times New Roman"/>
          <w:szCs w:val="28"/>
        </w:rPr>
      </w:pPr>
      <w:r w:rsidRPr="004802E8">
        <w:rPr>
          <w:rFonts w:cs="Times New Roman"/>
          <w:szCs w:val="28"/>
        </w:rPr>
        <w:t>- Là dịp người có uy tín gặp gỡ lãnh đạo của huyện để bày tỏ những tâm tư nguyện vọng của đồng bào dân tộc thiểu số trong lao động sản xuất, phát triển kinh tế, xây dựng nông thôn mới, tham gia phong trào quần chúng bảo vệ ANTQ.</w:t>
      </w:r>
    </w:p>
    <w:p w14:paraId="07349BAF" w14:textId="77777777" w:rsidR="004802E8" w:rsidRPr="004802E8" w:rsidRDefault="004802E8" w:rsidP="00A760B2">
      <w:pPr>
        <w:spacing w:before="120" w:after="120" w:line="240" w:lineRule="auto"/>
        <w:ind w:firstLine="709"/>
        <w:jc w:val="both"/>
        <w:rPr>
          <w:rFonts w:cs="Times New Roman"/>
          <w:b/>
          <w:szCs w:val="28"/>
        </w:rPr>
      </w:pPr>
      <w:r w:rsidRPr="004802E8">
        <w:rPr>
          <w:rFonts w:cs="Times New Roman"/>
          <w:b/>
          <w:szCs w:val="28"/>
        </w:rPr>
        <w:t>2. Yều cầu:</w:t>
      </w:r>
    </w:p>
    <w:p w14:paraId="08452F64" w14:textId="77777777" w:rsidR="000331D7" w:rsidRPr="004B37FD" w:rsidRDefault="000331D7" w:rsidP="00A760B2">
      <w:pPr>
        <w:spacing w:before="120" w:after="120" w:line="240" w:lineRule="auto"/>
        <w:ind w:firstLine="709"/>
        <w:jc w:val="both"/>
        <w:outlineLvl w:val="0"/>
        <w:rPr>
          <w:rFonts w:cs="Times New Roman"/>
          <w:szCs w:val="28"/>
        </w:rPr>
      </w:pPr>
      <w:r w:rsidRPr="004B37FD">
        <w:rPr>
          <w:rFonts w:cs="Times New Roman"/>
          <w:szCs w:val="28"/>
        </w:rPr>
        <w:t xml:space="preserve">- Việc tổ chức </w:t>
      </w:r>
      <w:r w:rsidR="00BC063B" w:rsidRPr="004B37FD">
        <w:rPr>
          <w:rFonts w:cs="Times New Roman"/>
          <w:szCs w:val="28"/>
        </w:rPr>
        <w:t xml:space="preserve">thăm hỏi, tặng quà người có uy tín nhân dịp Tết Nguyên đán Giáp Thìn năm 2024 </w:t>
      </w:r>
      <w:r w:rsidRPr="004B37FD">
        <w:rPr>
          <w:rFonts w:cs="Times New Roman"/>
          <w:szCs w:val="28"/>
        </w:rPr>
        <w:t xml:space="preserve">đảm bảo trang trọng, thiết thực, hiệu quả và tiết kiệm. </w:t>
      </w:r>
    </w:p>
    <w:p w14:paraId="6137C640" w14:textId="77777777" w:rsidR="000331D7" w:rsidRPr="004B37FD" w:rsidRDefault="000331D7" w:rsidP="00A760B2">
      <w:pPr>
        <w:spacing w:before="120" w:after="120" w:line="240" w:lineRule="auto"/>
        <w:ind w:firstLine="709"/>
        <w:jc w:val="both"/>
        <w:outlineLvl w:val="0"/>
        <w:rPr>
          <w:rFonts w:cs="Times New Roman"/>
          <w:spacing w:val="-4"/>
          <w:szCs w:val="28"/>
          <w:lang w:val="nl-NL"/>
        </w:rPr>
      </w:pPr>
      <w:r w:rsidRPr="004B37FD">
        <w:rPr>
          <w:rFonts w:cs="Times New Roman"/>
          <w:color w:val="000000"/>
          <w:szCs w:val="28"/>
          <w:lang w:val="de-DE"/>
        </w:rPr>
        <w:t>-</w:t>
      </w:r>
      <w:r w:rsidRPr="004B37FD">
        <w:rPr>
          <w:rFonts w:cs="Times New Roman"/>
          <w:color w:val="000000"/>
          <w:szCs w:val="28"/>
          <w:shd w:val="clear" w:color="auto" w:fill="FFFFFF"/>
        </w:rPr>
        <w:t xml:space="preserve"> Bám sát quy định hiện hành tại các văn bản liên quan đến chính sách đối với người có uy tín theo Quyết định số 12/2018/QĐ-TTg của Thủ tướng Chính phủ</w:t>
      </w:r>
      <w:r w:rsidR="00BC063B" w:rsidRPr="004B37FD">
        <w:rPr>
          <w:rFonts w:cs="Times New Roman"/>
          <w:color w:val="000000"/>
          <w:szCs w:val="28"/>
          <w:shd w:val="clear" w:color="auto" w:fill="FFFFFF"/>
        </w:rPr>
        <w:t xml:space="preserve"> và </w:t>
      </w:r>
      <w:r w:rsidR="00BC063B" w:rsidRPr="004B37FD">
        <w:rPr>
          <w:rFonts w:cs="Times New Roman"/>
          <w:spacing w:val="-4"/>
          <w:szCs w:val="28"/>
          <w:lang w:val="nl-NL"/>
        </w:rPr>
        <w:lastRenderedPageBreak/>
        <w:t>Quyết định số 28/2023/QĐ-TTg ngày 23 tháng 11 năm 2023 của Thủ tướng Chính phủ sửa đổi, bổ sung một số điều của Quyết định số 12/2018/QĐ-TTg ngày 06 tháng 3 năm 2018 của Thủ tướng Chính phủ về tiêu chí lựa chọn, công nhận người có uy tín và chính sách đối với người có uy tín trong đồng bào dân tộc thiểu số.</w:t>
      </w:r>
    </w:p>
    <w:p w14:paraId="33BD648F" w14:textId="77777777" w:rsidR="004802E8" w:rsidRPr="007A4FF4" w:rsidRDefault="004802E8" w:rsidP="00A760B2">
      <w:pPr>
        <w:spacing w:before="120" w:after="120" w:line="240" w:lineRule="auto"/>
        <w:ind w:firstLine="709"/>
        <w:jc w:val="both"/>
        <w:outlineLvl w:val="0"/>
        <w:rPr>
          <w:rFonts w:cs="Times New Roman"/>
          <w:b/>
          <w:spacing w:val="-4"/>
          <w:szCs w:val="28"/>
          <w:lang w:val="nl-NL"/>
        </w:rPr>
      </w:pPr>
      <w:r w:rsidRPr="007A4FF4">
        <w:rPr>
          <w:rFonts w:cs="Times New Roman"/>
          <w:b/>
          <w:spacing w:val="-4"/>
          <w:szCs w:val="28"/>
          <w:lang w:val="nl-NL"/>
        </w:rPr>
        <w:t>II</w:t>
      </w:r>
      <w:r w:rsidR="007A4FF4" w:rsidRPr="007A4FF4">
        <w:rPr>
          <w:rFonts w:cs="Times New Roman"/>
          <w:b/>
          <w:spacing w:val="-4"/>
          <w:szCs w:val="28"/>
          <w:lang w:val="nl-NL"/>
        </w:rPr>
        <w:t>. NỘI DUNG:</w:t>
      </w:r>
    </w:p>
    <w:p w14:paraId="03C79D97" w14:textId="77777777" w:rsidR="003A0A61" w:rsidRPr="004802E8" w:rsidRDefault="007A4FF4" w:rsidP="00A760B2">
      <w:pPr>
        <w:spacing w:before="120" w:after="120" w:line="240" w:lineRule="auto"/>
        <w:ind w:firstLine="709"/>
        <w:jc w:val="both"/>
        <w:outlineLvl w:val="0"/>
        <w:rPr>
          <w:rFonts w:cs="Times New Roman"/>
          <w:szCs w:val="28"/>
        </w:rPr>
      </w:pPr>
      <w:r>
        <w:rPr>
          <w:rFonts w:cs="Times New Roman"/>
          <w:b/>
          <w:spacing w:val="-4"/>
          <w:szCs w:val="28"/>
          <w:lang w:val="nl-NL"/>
        </w:rPr>
        <w:t>1</w:t>
      </w:r>
      <w:r w:rsidR="008044A3" w:rsidRPr="004802E8">
        <w:rPr>
          <w:rFonts w:cs="Times New Roman"/>
          <w:b/>
          <w:spacing w:val="-4"/>
          <w:szCs w:val="28"/>
          <w:lang w:val="nl-NL"/>
        </w:rPr>
        <w:t>. Đối tượng</w:t>
      </w:r>
      <w:r w:rsidR="003A0A61" w:rsidRPr="004802E8">
        <w:rPr>
          <w:rFonts w:cs="Times New Roman"/>
          <w:b/>
          <w:color w:val="000000"/>
          <w:szCs w:val="28"/>
          <w:lang w:val="nl-NL"/>
        </w:rPr>
        <w:t xml:space="preserve">: </w:t>
      </w:r>
      <w:r w:rsidR="003A0A61" w:rsidRPr="00B67080">
        <w:rPr>
          <w:rFonts w:cs="Times New Roman"/>
          <w:color w:val="000000"/>
          <w:szCs w:val="28"/>
          <w:lang w:val="nl-NL"/>
        </w:rPr>
        <w:t>33 ngườ</w:t>
      </w:r>
      <w:r w:rsidR="00FA32DD">
        <w:rPr>
          <w:rFonts w:cs="Times New Roman"/>
          <w:color w:val="000000"/>
          <w:szCs w:val="28"/>
          <w:lang w:val="nl-NL"/>
        </w:rPr>
        <w:t>i có uy tín được phê duyệt tại</w:t>
      </w:r>
      <w:r w:rsidR="003A0A61" w:rsidRPr="00B67080">
        <w:rPr>
          <w:rFonts w:cs="Times New Roman"/>
          <w:color w:val="000000"/>
          <w:szCs w:val="28"/>
          <w:lang w:val="nl-NL"/>
        </w:rPr>
        <w:t xml:space="preserve"> </w:t>
      </w:r>
      <w:r w:rsidR="00B67080" w:rsidRPr="00B67080">
        <w:rPr>
          <w:color w:val="000000"/>
          <w:lang w:val="de-DE"/>
        </w:rPr>
        <w:t>Quyết định số 756/QĐ-UBND ngày 19 tháng 12 năm 2022 của Chủ tịch Ủy ban nhân dân tỉnh</w:t>
      </w:r>
      <w:r w:rsidR="00B67080" w:rsidRPr="00B67080">
        <w:rPr>
          <w:spacing w:val="-4"/>
        </w:rPr>
        <w:t xml:space="preserve"> Kon Tum về việc </w:t>
      </w:r>
      <w:r w:rsidR="00B67080" w:rsidRPr="00B67080">
        <w:rPr>
          <w:color w:val="000000"/>
          <w:lang w:val="de-DE"/>
        </w:rPr>
        <w:t xml:space="preserve">phê duyệt danh sách </w:t>
      </w:r>
      <w:r w:rsidR="00B67080" w:rsidRPr="00B67080">
        <w:rPr>
          <w:color w:val="000000"/>
          <w:spacing w:val="-4"/>
          <w:lang w:val="nl-NL"/>
        </w:rPr>
        <w:t xml:space="preserve">người có uy tín trong đồng bào dân tộc thiểu số trên địa bàn tỉnh Kon Tum giai đoạn 2023-2027 và </w:t>
      </w:r>
      <w:r w:rsidR="003A0A61" w:rsidRPr="00B67080">
        <w:rPr>
          <w:rFonts w:cs="Times New Roman"/>
          <w:szCs w:val="28"/>
        </w:rPr>
        <w:t>Quyết định số 629/QĐ-UBND ngày 21 tháng 12 năm 2023 của Chủ tịch Ủy ban nhân dân tỉnh phê duyệt bổ sung danh sách người có uy tín, đưa ra khỏi danh sách người có uy tín trong đồng bào dân tộc thiểu số trên địa bàn tỉnh Kon Tum năm 2024</w:t>
      </w:r>
      <w:r w:rsidR="008044A3" w:rsidRPr="004802E8">
        <w:rPr>
          <w:rFonts w:cs="Times New Roman"/>
          <w:szCs w:val="28"/>
        </w:rPr>
        <w:t xml:space="preserve"> (</w:t>
      </w:r>
      <w:r w:rsidR="008044A3" w:rsidRPr="004B37FD">
        <w:rPr>
          <w:rFonts w:cs="Times New Roman"/>
          <w:i/>
          <w:szCs w:val="28"/>
        </w:rPr>
        <w:t>có danh sách kèm theo</w:t>
      </w:r>
      <w:r w:rsidR="008044A3" w:rsidRPr="004802E8">
        <w:rPr>
          <w:rFonts w:cs="Times New Roman"/>
          <w:szCs w:val="28"/>
        </w:rPr>
        <w:t>).</w:t>
      </w:r>
    </w:p>
    <w:p w14:paraId="1BF562F4" w14:textId="77777777" w:rsidR="008044A3" w:rsidRPr="004802E8" w:rsidRDefault="007A4FF4" w:rsidP="00A760B2">
      <w:pPr>
        <w:spacing w:before="120" w:after="120" w:line="240" w:lineRule="auto"/>
        <w:ind w:firstLine="709"/>
        <w:jc w:val="both"/>
        <w:outlineLvl w:val="0"/>
        <w:rPr>
          <w:rFonts w:cs="Times New Roman"/>
          <w:szCs w:val="28"/>
        </w:rPr>
      </w:pPr>
      <w:r>
        <w:rPr>
          <w:rFonts w:cs="Times New Roman"/>
          <w:b/>
          <w:szCs w:val="28"/>
        </w:rPr>
        <w:t>2</w:t>
      </w:r>
      <w:r w:rsidR="008044A3" w:rsidRPr="004802E8">
        <w:rPr>
          <w:rFonts w:cs="Times New Roman"/>
          <w:b/>
          <w:szCs w:val="28"/>
        </w:rPr>
        <w:t>. Thời gian, địa điểm:</w:t>
      </w:r>
      <w:r w:rsidR="008044A3" w:rsidRPr="004802E8">
        <w:rPr>
          <w:rFonts w:cs="Times New Roman"/>
          <w:szCs w:val="28"/>
        </w:rPr>
        <w:t xml:space="preserve"> Dự kiến ngày 31/01/2024 (</w:t>
      </w:r>
      <w:r w:rsidR="008044A3" w:rsidRPr="004802E8">
        <w:rPr>
          <w:rFonts w:cs="Times New Roman"/>
          <w:i/>
          <w:szCs w:val="28"/>
        </w:rPr>
        <w:t>có lịch trình, địa điểm</w:t>
      </w:r>
      <w:r w:rsidR="00050BA7" w:rsidRPr="004802E8">
        <w:rPr>
          <w:rFonts w:cs="Times New Roman"/>
          <w:i/>
          <w:szCs w:val="28"/>
        </w:rPr>
        <w:t xml:space="preserve"> </w:t>
      </w:r>
      <w:r w:rsidR="008044A3" w:rsidRPr="004802E8">
        <w:rPr>
          <w:rFonts w:cs="Times New Roman"/>
          <w:i/>
          <w:szCs w:val="28"/>
        </w:rPr>
        <w:t>kèm theo</w:t>
      </w:r>
      <w:r w:rsidR="002F7D89">
        <w:rPr>
          <w:rFonts w:cs="Times New Roman"/>
          <w:i/>
          <w:szCs w:val="28"/>
        </w:rPr>
        <w:t>, thời gian cụ thể sẽ có thông báo sau</w:t>
      </w:r>
      <w:r w:rsidR="008044A3" w:rsidRPr="004802E8">
        <w:rPr>
          <w:rFonts w:cs="Times New Roman"/>
          <w:szCs w:val="28"/>
        </w:rPr>
        <w:t>).</w:t>
      </w:r>
    </w:p>
    <w:p w14:paraId="2FE1EDDA" w14:textId="77777777" w:rsidR="008044A3" w:rsidRPr="004802E8" w:rsidRDefault="007A4FF4" w:rsidP="00A760B2">
      <w:pPr>
        <w:spacing w:before="120" w:after="120" w:line="240" w:lineRule="auto"/>
        <w:ind w:firstLine="709"/>
        <w:jc w:val="both"/>
        <w:outlineLvl w:val="0"/>
        <w:rPr>
          <w:rFonts w:cs="Times New Roman"/>
          <w:b/>
          <w:szCs w:val="28"/>
        </w:rPr>
      </w:pPr>
      <w:r>
        <w:rPr>
          <w:rFonts w:cs="Times New Roman"/>
          <w:b/>
          <w:szCs w:val="28"/>
        </w:rPr>
        <w:t>3</w:t>
      </w:r>
      <w:r w:rsidR="008044A3" w:rsidRPr="004802E8">
        <w:rPr>
          <w:rFonts w:cs="Times New Roman"/>
          <w:b/>
          <w:szCs w:val="28"/>
        </w:rPr>
        <w:t xml:space="preserve">. Hình thức thăm hỏi, tặng quà: </w:t>
      </w:r>
    </w:p>
    <w:p w14:paraId="096E9B6A" w14:textId="77777777" w:rsidR="008044A3" w:rsidRPr="004802E8" w:rsidRDefault="008044A3" w:rsidP="00A760B2">
      <w:pPr>
        <w:spacing w:before="120" w:after="120" w:line="240" w:lineRule="auto"/>
        <w:ind w:firstLine="709"/>
        <w:jc w:val="both"/>
        <w:outlineLvl w:val="0"/>
        <w:rPr>
          <w:rFonts w:cs="Times New Roman"/>
          <w:szCs w:val="28"/>
        </w:rPr>
      </w:pPr>
      <w:r w:rsidRPr="004802E8">
        <w:rPr>
          <w:rFonts w:cs="Times New Roman"/>
          <w:szCs w:val="28"/>
        </w:rPr>
        <w:t xml:space="preserve">- Lãnh đạo Ủy ban nhân dân huyện trực tiếp thăm hỏi, tặng quà </w:t>
      </w:r>
      <w:r w:rsidR="00050BA7" w:rsidRPr="004802E8">
        <w:rPr>
          <w:rFonts w:cs="Times New Roman"/>
          <w:szCs w:val="28"/>
        </w:rPr>
        <w:t xml:space="preserve">người có uy tín </w:t>
      </w:r>
      <w:r w:rsidRPr="004802E8">
        <w:rPr>
          <w:rFonts w:cs="Times New Roman"/>
          <w:szCs w:val="28"/>
        </w:rPr>
        <w:t>tại trụ sở Ủy ban nhân dân các xã</w:t>
      </w:r>
      <w:r w:rsidR="00516467" w:rsidRPr="004802E8">
        <w:rPr>
          <w:rFonts w:cs="Times New Roman"/>
          <w:szCs w:val="28"/>
        </w:rPr>
        <w:t xml:space="preserve"> (</w:t>
      </w:r>
      <w:r w:rsidR="00516467" w:rsidRPr="004802E8">
        <w:rPr>
          <w:rFonts w:cs="Times New Roman"/>
          <w:i/>
          <w:szCs w:val="28"/>
        </w:rPr>
        <w:t>có Chương trình kèm theo</w:t>
      </w:r>
      <w:r w:rsidR="00516467" w:rsidRPr="004802E8">
        <w:rPr>
          <w:rFonts w:cs="Times New Roman"/>
          <w:szCs w:val="28"/>
        </w:rPr>
        <w:t>)</w:t>
      </w:r>
      <w:r w:rsidRPr="004802E8">
        <w:rPr>
          <w:rFonts w:cs="Times New Roman"/>
          <w:szCs w:val="28"/>
        </w:rPr>
        <w:t>.</w:t>
      </w:r>
    </w:p>
    <w:p w14:paraId="734CF577" w14:textId="77777777" w:rsidR="00050BA7" w:rsidRPr="004802E8" w:rsidRDefault="008044A3" w:rsidP="00A760B2">
      <w:pPr>
        <w:spacing w:before="120" w:after="120" w:line="240" w:lineRule="auto"/>
        <w:ind w:firstLine="709"/>
        <w:jc w:val="both"/>
        <w:outlineLvl w:val="0"/>
        <w:rPr>
          <w:rFonts w:cs="Times New Roman"/>
          <w:szCs w:val="28"/>
          <w:shd w:val="clear" w:color="auto" w:fill="FFFFFF"/>
        </w:rPr>
      </w:pPr>
      <w:r w:rsidRPr="004802E8">
        <w:rPr>
          <w:rFonts w:cs="Times New Roman"/>
          <w:szCs w:val="28"/>
          <w:shd w:val="clear" w:color="auto" w:fill="FFFFFF"/>
        </w:rPr>
        <w:t>- Hình thức tặ</w:t>
      </w:r>
      <w:r w:rsidR="00050BA7" w:rsidRPr="004802E8">
        <w:rPr>
          <w:rFonts w:cs="Times New Roman"/>
          <w:szCs w:val="28"/>
          <w:shd w:val="clear" w:color="auto" w:fill="FFFFFF"/>
        </w:rPr>
        <w:t>ng: T</w:t>
      </w:r>
      <w:r w:rsidRPr="004802E8">
        <w:rPr>
          <w:rFonts w:cs="Times New Roman"/>
          <w:szCs w:val="28"/>
          <w:shd w:val="clear" w:color="auto" w:fill="FFFFFF"/>
        </w:rPr>
        <w:t>ặng tiền mặt; mứ</w:t>
      </w:r>
      <w:r w:rsidR="00050BA7" w:rsidRPr="004802E8">
        <w:rPr>
          <w:rFonts w:cs="Times New Roman"/>
          <w:szCs w:val="28"/>
          <w:shd w:val="clear" w:color="auto" w:fill="FFFFFF"/>
        </w:rPr>
        <w:t>c 5</w:t>
      </w:r>
      <w:r w:rsidRPr="004802E8">
        <w:rPr>
          <w:rFonts w:cs="Times New Roman"/>
          <w:szCs w:val="28"/>
          <w:shd w:val="clear" w:color="auto" w:fill="FFFFFF"/>
        </w:rPr>
        <w:t>00.000 đồng/</w:t>
      </w:r>
      <w:r w:rsidR="00050BA7" w:rsidRPr="004802E8">
        <w:rPr>
          <w:rFonts w:cs="Times New Roman"/>
          <w:szCs w:val="28"/>
          <w:shd w:val="clear" w:color="auto" w:fill="FFFFFF"/>
        </w:rPr>
        <w:t>người có uy tín; Tổng số đối tượng được tặng toàn huyện: 33 ngườ</w:t>
      </w:r>
      <w:r w:rsidR="00A760B2">
        <w:rPr>
          <w:rFonts w:cs="Times New Roman"/>
          <w:szCs w:val="28"/>
          <w:shd w:val="clear" w:color="auto" w:fill="FFFFFF"/>
        </w:rPr>
        <w:t>i; v</w:t>
      </w:r>
      <w:r w:rsidR="00050BA7" w:rsidRPr="004802E8">
        <w:rPr>
          <w:rFonts w:cs="Times New Roman"/>
          <w:szCs w:val="28"/>
          <w:shd w:val="clear" w:color="auto" w:fill="FFFFFF"/>
        </w:rPr>
        <w:t>ới tổng kinh phí là 16.500.000 đồng.</w:t>
      </w:r>
    </w:p>
    <w:p w14:paraId="6A71CCC4" w14:textId="77777777" w:rsidR="00050BA7" w:rsidRPr="004802E8" w:rsidRDefault="007A4FF4" w:rsidP="00A760B2">
      <w:pPr>
        <w:spacing w:before="120" w:after="120" w:line="240" w:lineRule="auto"/>
        <w:ind w:firstLine="709"/>
        <w:jc w:val="both"/>
        <w:outlineLvl w:val="0"/>
        <w:rPr>
          <w:rFonts w:cs="Times New Roman"/>
          <w:b/>
          <w:szCs w:val="28"/>
        </w:rPr>
      </w:pPr>
      <w:r>
        <w:rPr>
          <w:rFonts w:cs="Times New Roman"/>
          <w:b/>
          <w:szCs w:val="28"/>
          <w:shd w:val="clear" w:color="auto" w:fill="FFFFFF"/>
        </w:rPr>
        <w:t>4</w:t>
      </w:r>
      <w:r w:rsidR="00050BA7" w:rsidRPr="004802E8">
        <w:rPr>
          <w:rFonts w:cs="Times New Roman"/>
          <w:b/>
          <w:szCs w:val="28"/>
          <w:shd w:val="clear" w:color="auto" w:fill="FFFFFF"/>
        </w:rPr>
        <w:t xml:space="preserve">. Thành phần tham gia </w:t>
      </w:r>
      <w:r w:rsidR="00050BA7" w:rsidRPr="004802E8">
        <w:rPr>
          <w:rFonts w:cs="Times New Roman"/>
          <w:b/>
          <w:szCs w:val="28"/>
        </w:rPr>
        <w:t xml:space="preserve">thăm hỏi, tặng quà: </w:t>
      </w:r>
    </w:p>
    <w:p w14:paraId="2AC962D5" w14:textId="77777777" w:rsidR="00050BA7" w:rsidRPr="007A4FF4" w:rsidRDefault="007A4FF4" w:rsidP="00A760B2">
      <w:pPr>
        <w:spacing w:before="120" w:after="120" w:line="240" w:lineRule="auto"/>
        <w:ind w:firstLine="709"/>
        <w:jc w:val="both"/>
        <w:outlineLvl w:val="0"/>
        <w:rPr>
          <w:rFonts w:cs="Times New Roman"/>
          <w:szCs w:val="28"/>
        </w:rPr>
      </w:pPr>
      <w:r w:rsidRPr="007A4FF4">
        <w:rPr>
          <w:rFonts w:cs="Times New Roman"/>
          <w:szCs w:val="28"/>
        </w:rPr>
        <w:t>-</w:t>
      </w:r>
      <w:r w:rsidR="00050BA7" w:rsidRPr="007A4FF4">
        <w:rPr>
          <w:rFonts w:cs="Times New Roman"/>
          <w:szCs w:val="28"/>
        </w:rPr>
        <w:t xml:space="preserve"> Thành phần đoàn của huyện: Đại diện lãnh đạo Ủy ban nhân dân huyện, đại diện lãnh đạo Văn phòng HĐND và UBND huyện và Chuyên viên Văn phòng HĐND và UBDN huyện (</w:t>
      </w:r>
      <w:r w:rsidR="00050BA7" w:rsidRPr="007A4FF4">
        <w:rPr>
          <w:rFonts w:cs="Times New Roman"/>
          <w:i/>
          <w:szCs w:val="28"/>
        </w:rPr>
        <w:t>phụ trách Công tác dân tộc</w:t>
      </w:r>
      <w:r w:rsidR="00050BA7" w:rsidRPr="007A4FF4">
        <w:rPr>
          <w:rFonts w:cs="Times New Roman"/>
          <w:szCs w:val="28"/>
        </w:rPr>
        <w:t>).</w:t>
      </w:r>
    </w:p>
    <w:p w14:paraId="0AE140E0" w14:textId="77777777" w:rsidR="00050BA7" w:rsidRPr="0083072C" w:rsidRDefault="007A4FF4" w:rsidP="00A760B2">
      <w:pPr>
        <w:spacing w:before="120" w:after="120" w:line="240" w:lineRule="auto"/>
        <w:ind w:firstLine="709"/>
        <w:jc w:val="both"/>
        <w:outlineLvl w:val="0"/>
        <w:rPr>
          <w:rFonts w:cs="Times New Roman"/>
          <w:szCs w:val="28"/>
        </w:rPr>
      </w:pPr>
      <w:r w:rsidRPr="0083072C">
        <w:rPr>
          <w:rFonts w:cs="Times New Roman"/>
          <w:szCs w:val="28"/>
        </w:rPr>
        <w:t xml:space="preserve">- </w:t>
      </w:r>
      <w:r w:rsidR="00050BA7" w:rsidRPr="0083072C">
        <w:rPr>
          <w:rFonts w:cs="Times New Roman"/>
          <w:szCs w:val="28"/>
        </w:rPr>
        <w:t xml:space="preserve">Thành phần của xã: Đại diện </w:t>
      </w:r>
      <w:r w:rsidRPr="0083072C">
        <w:rPr>
          <w:rFonts w:cs="Times New Roman"/>
          <w:szCs w:val="28"/>
        </w:rPr>
        <w:t>lãnh đạo Đảng ủy, HĐND, UBND, UBMTTQ và các đoàn thể của xã</w:t>
      </w:r>
      <w:r w:rsidR="00050BA7" w:rsidRPr="0083072C">
        <w:rPr>
          <w:rFonts w:cs="Times New Roman"/>
          <w:szCs w:val="28"/>
        </w:rPr>
        <w:t>, Công chức phụ trách lĩnh vực Công tác dân tộc và đối tượng người có uy tín của xã.</w:t>
      </w:r>
    </w:p>
    <w:p w14:paraId="7E828D64" w14:textId="77777777" w:rsidR="00516467" w:rsidRPr="004B37FD" w:rsidRDefault="0083072C" w:rsidP="00A760B2">
      <w:pPr>
        <w:spacing w:before="120" w:after="120" w:line="240" w:lineRule="auto"/>
        <w:ind w:firstLine="709"/>
        <w:jc w:val="both"/>
        <w:outlineLvl w:val="0"/>
        <w:rPr>
          <w:rFonts w:cs="Times New Roman"/>
          <w:b/>
          <w:szCs w:val="28"/>
        </w:rPr>
      </w:pPr>
      <w:r>
        <w:rPr>
          <w:rFonts w:cs="Times New Roman"/>
          <w:b/>
          <w:szCs w:val="28"/>
        </w:rPr>
        <w:t>III. KINH PHÍ</w:t>
      </w:r>
      <w:r w:rsidR="00516467" w:rsidRPr="004802E8">
        <w:rPr>
          <w:rFonts w:cs="Times New Roman"/>
          <w:b/>
          <w:szCs w:val="28"/>
        </w:rPr>
        <w:t xml:space="preserve">: </w:t>
      </w:r>
      <w:r w:rsidR="00516467" w:rsidRPr="004802E8">
        <w:rPr>
          <w:rFonts w:cs="Times New Roman"/>
          <w:szCs w:val="28"/>
        </w:rPr>
        <w:t>Được Ủy ban nhân dân huyện giao Văn phòng HĐND và UBND huyện tại Quyết định số 333/QĐ-UBND ngày 20 tháng 12 năm 2023 v</w:t>
      </w:r>
      <w:r w:rsidR="00516467" w:rsidRPr="004802E8">
        <w:rPr>
          <w:rFonts w:cs="Times New Roman"/>
          <w:szCs w:val="28"/>
          <w:shd w:val="clear" w:color="auto" w:fill="FFFFFF"/>
        </w:rPr>
        <w:t>ề việc giao chỉ tiêu kế hoạch phát triển kinh tế -xã hộivà dự toán ngân sách nhà nước năm 2024.</w:t>
      </w:r>
    </w:p>
    <w:p w14:paraId="7177221F" w14:textId="77777777" w:rsidR="00516467" w:rsidRPr="0083072C" w:rsidRDefault="0083072C" w:rsidP="00A760B2">
      <w:pPr>
        <w:spacing w:before="120" w:after="120" w:line="240" w:lineRule="auto"/>
        <w:ind w:firstLine="709"/>
        <w:jc w:val="both"/>
        <w:outlineLvl w:val="0"/>
        <w:rPr>
          <w:rFonts w:cs="Times New Roman"/>
          <w:b/>
          <w:szCs w:val="28"/>
          <w:shd w:val="clear" w:color="auto" w:fill="FFFFFF"/>
        </w:rPr>
      </w:pPr>
      <w:r w:rsidRPr="0083072C">
        <w:rPr>
          <w:rFonts w:cs="Times New Roman"/>
          <w:b/>
          <w:szCs w:val="28"/>
          <w:shd w:val="clear" w:color="auto" w:fill="FFFFFF"/>
        </w:rPr>
        <w:t>IV</w:t>
      </w:r>
      <w:r w:rsidR="00516467" w:rsidRPr="0083072C">
        <w:rPr>
          <w:rFonts w:cs="Times New Roman"/>
          <w:b/>
          <w:szCs w:val="28"/>
          <w:shd w:val="clear" w:color="auto" w:fill="FFFFFF"/>
        </w:rPr>
        <w:t>.</w:t>
      </w:r>
      <w:r w:rsidRPr="0083072C">
        <w:rPr>
          <w:rFonts w:cs="Times New Roman"/>
          <w:b/>
          <w:szCs w:val="28"/>
          <w:shd w:val="clear" w:color="auto" w:fill="FFFFFF"/>
        </w:rPr>
        <w:t xml:space="preserve"> TỔ CHỨC THỰC HIỆN: </w:t>
      </w:r>
      <w:r w:rsidR="00516467" w:rsidRPr="0083072C">
        <w:rPr>
          <w:rFonts w:cs="Times New Roman"/>
          <w:b/>
          <w:szCs w:val="28"/>
          <w:shd w:val="clear" w:color="auto" w:fill="FFFFFF"/>
        </w:rPr>
        <w:t xml:space="preserve"> </w:t>
      </w:r>
    </w:p>
    <w:p w14:paraId="0264F594" w14:textId="77777777" w:rsidR="0083072C" w:rsidRPr="0083072C" w:rsidRDefault="0083072C" w:rsidP="00A760B2">
      <w:pPr>
        <w:spacing w:before="120" w:after="120" w:line="240" w:lineRule="auto"/>
        <w:ind w:firstLine="709"/>
        <w:jc w:val="both"/>
        <w:outlineLvl w:val="0"/>
        <w:rPr>
          <w:szCs w:val="28"/>
        </w:rPr>
      </w:pPr>
      <w:r w:rsidRPr="0083072C">
        <w:rPr>
          <w:rFonts w:cs="Times New Roman"/>
          <w:b/>
          <w:szCs w:val="28"/>
          <w:shd w:val="clear" w:color="auto" w:fill="FFFFFF"/>
        </w:rPr>
        <w:t xml:space="preserve">1. </w:t>
      </w:r>
      <w:r w:rsidR="00516467" w:rsidRPr="0083072C">
        <w:rPr>
          <w:rFonts w:cs="Times New Roman"/>
          <w:szCs w:val="28"/>
          <w:shd w:val="clear" w:color="auto" w:fill="FFFFFF"/>
        </w:rPr>
        <w:t>Văn phòng HĐND và UBND huyện</w:t>
      </w:r>
      <w:r w:rsidRPr="0083072C">
        <w:rPr>
          <w:rFonts w:cs="Times New Roman"/>
          <w:szCs w:val="28"/>
          <w:shd w:val="clear" w:color="auto" w:fill="FFFFFF"/>
        </w:rPr>
        <w:t xml:space="preserve"> c</w:t>
      </w:r>
      <w:r w:rsidR="00516467" w:rsidRPr="0083072C">
        <w:rPr>
          <w:rFonts w:cs="Times New Roman"/>
          <w:szCs w:val="28"/>
          <w:shd w:val="clear" w:color="auto" w:fill="FFFFFF"/>
        </w:rPr>
        <w:t>huẩn bị kinh phí</w:t>
      </w:r>
      <w:r w:rsidR="004802E8" w:rsidRPr="0083072C">
        <w:rPr>
          <w:rFonts w:cs="Times New Roman"/>
          <w:szCs w:val="28"/>
          <w:shd w:val="clear" w:color="auto" w:fill="FFFFFF"/>
        </w:rPr>
        <w:t xml:space="preserve"> quà tặng</w:t>
      </w:r>
      <w:r w:rsidR="00516467" w:rsidRPr="0083072C">
        <w:rPr>
          <w:rFonts w:cs="Times New Roman"/>
          <w:szCs w:val="28"/>
          <w:shd w:val="clear" w:color="auto" w:fill="FFFFFF"/>
        </w:rPr>
        <w:t xml:space="preserve">, </w:t>
      </w:r>
      <w:r w:rsidR="00516467" w:rsidRPr="0083072C">
        <w:rPr>
          <w:rFonts w:cs="Times New Roman"/>
          <w:szCs w:val="28"/>
        </w:rPr>
        <w:t xml:space="preserve">sắp xếp lịch, bố trí xe </w:t>
      </w:r>
      <w:r w:rsidR="004802E8" w:rsidRPr="0083072C">
        <w:rPr>
          <w:rFonts w:cs="Times New Roman"/>
          <w:szCs w:val="28"/>
        </w:rPr>
        <w:t>ô tô</w:t>
      </w:r>
      <w:r w:rsidRPr="0083072C">
        <w:rPr>
          <w:rFonts w:cs="Times New Roman"/>
          <w:szCs w:val="28"/>
        </w:rPr>
        <w:t xml:space="preserve"> </w:t>
      </w:r>
      <w:r w:rsidRPr="0083072C">
        <w:rPr>
          <w:szCs w:val="28"/>
        </w:rPr>
        <w:t xml:space="preserve">và các điều kiện cần thiết để thăm hỏi đảm bảo theo quy định và kế hoạch đề ra. </w:t>
      </w:r>
    </w:p>
    <w:p w14:paraId="762DDB0C" w14:textId="77777777" w:rsidR="004802E8" w:rsidRPr="004802E8" w:rsidRDefault="0083072C" w:rsidP="00A760B2">
      <w:pPr>
        <w:spacing w:before="120" w:after="120" w:line="240" w:lineRule="auto"/>
        <w:ind w:firstLine="709"/>
        <w:jc w:val="both"/>
        <w:outlineLvl w:val="0"/>
        <w:rPr>
          <w:rFonts w:cs="Times New Roman"/>
          <w:szCs w:val="28"/>
          <w:shd w:val="clear" w:color="auto" w:fill="FFFFFF"/>
        </w:rPr>
      </w:pPr>
      <w:r w:rsidRPr="0083072C">
        <w:rPr>
          <w:rFonts w:cs="Times New Roman"/>
          <w:b/>
          <w:szCs w:val="28"/>
          <w:shd w:val="clear" w:color="auto" w:fill="FFFFFF"/>
        </w:rPr>
        <w:t>2.</w:t>
      </w:r>
      <w:r w:rsidR="000E6E33">
        <w:rPr>
          <w:rFonts w:cs="Times New Roman"/>
          <w:szCs w:val="28"/>
        </w:rPr>
        <w:t xml:space="preserve"> Trung tâm Văn hóa – Thể thao – Du lịch và Truyền thông</w:t>
      </w:r>
      <w:r w:rsidR="00516467" w:rsidRPr="004802E8">
        <w:rPr>
          <w:rFonts w:cs="Times New Roman"/>
          <w:szCs w:val="28"/>
        </w:rPr>
        <w:t xml:space="preserve"> huyện cử phóng viên đi cùng đoàn đưa tin</w:t>
      </w:r>
      <w:r w:rsidR="004802E8" w:rsidRPr="004802E8">
        <w:rPr>
          <w:rFonts w:cs="Times New Roman"/>
          <w:szCs w:val="28"/>
          <w:shd w:val="clear" w:color="auto" w:fill="FFFFFF"/>
        </w:rPr>
        <w:t>.</w:t>
      </w:r>
    </w:p>
    <w:p w14:paraId="5839429D" w14:textId="77777777" w:rsidR="00516467" w:rsidRPr="004802E8" w:rsidRDefault="0083072C" w:rsidP="00A760B2">
      <w:pPr>
        <w:spacing w:before="120" w:after="120" w:line="240" w:lineRule="auto"/>
        <w:ind w:firstLine="709"/>
        <w:jc w:val="both"/>
        <w:outlineLvl w:val="0"/>
        <w:rPr>
          <w:rFonts w:cs="Times New Roman"/>
          <w:szCs w:val="28"/>
        </w:rPr>
      </w:pPr>
      <w:r w:rsidRPr="0083072C">
        <w:rPr>
          <w:rFonts w:cs="Times New Roman"/>
          <w:b/>
          <w:szCs w:val="28"/>
          <w:shd w:val="clear" w:color="auto" w:fill="FFFFFF"/>
        </w:rPr>
        <w:t>3.</w:t>
      </w:r>
      <w:r w:rsidR="004802E8" w:rsidRPr="004802E8">
        <w:rPr>
          <w:rFonts w:cs="Times New Roman"/>
          <w:szCs w:val="28"/>
          <w:shd w:val="clear" w:color="auto" w:fill="FFFFFF"/>
        </w:rPr>
        <w:t xml:space="preserve"> </w:t>
      </w:r>
      <w:r w:rsidR="004802E8" w:rsidRPr="004802E8">
        <w:rPr>
          <w:rFonts w:cs="Times New Roman"/>
          <w:szCs w:val="28"/>
        </w:rPr>
        <w:t>Ủy ban nhân dân các xã</w:t>
      </w:r>
      <w:r w:rsidR="00516467" w:rsidRPr="004802E8">
        <w:rPr>
          <w:rFonts w:cs="Times New Roman"/>
          <w:szCs w:val="28"/>
        </w:rPr>
        <w:t xml:space="preserve">: </w:t>
      </w:r>
      <w:r w:rsidR="004802E8" w:rsidRPr="004802E8">
        <w:rPr>
          <w:rFonts w:cs="Times New Roman"/>
          <w:szCs w:val="28"/>
        </w:rPr>
        <w:t xml:space="preserve">Mời </w:t>
      </w:r>
      <w:r w:rsidR="00516467" w:rsidRPr="004802E8">
        <w:rPr>
          <w:rFonts w:cs="Times New Roman"/>
          <w:szCs w:val="28"/>
        </w:rPr>
        <w:t>lãnh đạo Thường trực Đảng ủ</w:t>
      </w:r>
      <w:r w:rsidR="000E6E33">
        <w:rPr>
          <w:rFonts w:cs="Times New Roman"/>
          <w:szCs w:val="28"/>
        </w:rPr>
        <w:t>y, Hội đồng nhân dân</w:t>
      </w:r>
      <w:r w:rsidR="00516467" w:rsidRPr="004802E8">
        <w:rPr>
          <w:rFonts w:cs="Times New Roman"/>
          <w:szCs w:val="28"/>
        </w:rPr>
        <w:t xml:space="preserve">, </w:t>
      </w:r>
      <w:r w:rsidR="000E6E33">
        <w:rPr>
          <w:rFonts w:cs="Times New Roman"/>
          <w:szCs w:val="28"/>
        </w:rPr>
        <w:t xml:space="preserve">Ủy ban Mặt trận Tổ quốc Việt Nam </w:t>
      </w:r>
      <w:r w:rsidR="00516467" w:rsidRPr="004802E8">
        <w:rPr>
          <w:rFonts w:cs="Times New Roman"/>
          <w:szCs w:val="28"/>
        </w:rPr>
        <w:t>và các đoàn thể của xã</w:t>
      </w:r>
      <w:r w:rsidR="004802E8" w:rsidRPr="004802E8">
        <w:rPr>
          <w:rFonts w:cs="Times New Roman"/>
          <w:szCs w:val="28"/>
        </w:rPr>
        <w:t xml:space="preserve"> </w:t>
      </w:r>
      <w:r w:rsidR="00516467" w:rsidRPr="004802E8">
        <w:rPr>
          <w:rFonts w:cs="Times New Roman"/>
          <w:szCs w:val="28"/>
        </w:rPr>
        <w:t>tham gia thăm, tặ</w:t>
      </w:r>
      <w:r w:rsidR="004802E8" w:rsidRPr="004802E8">
        <w:rPr>
          <w:rFonts w:cs="Times New Roman"/>
          <w:szCs w:val="28"/>
        </w:rPr>
        <w:t>ng quà. Đồng thời, chỉ đạo Công chức phụ trách lĩnh vực Công tác dân tộc thông báo đến người có uy tín tham gia đầy đủ, đúng thành phần.</w:t>
      </w:r>
    </w:p>
    <w:p w14:paraId="27BD5721" w14:textId="77777777" w:rsidR="004802E8" w:rsidRPr="004802E8" w:rsidRDefault="004802E8" w:rsidP="00A760B2">
      <w:pPr>
        <w:spacing w:before="120" w:line="240" w:lineRule="auto"/>
        <w:ind w:firstLine="709"/>
        <w:jc w:val="both"/>
        <w:outlineLvl w:val="0"/>
        <w:rPr>
          <w:rFonts w:cs="Times New Roman"/>
          <w:szCs w:val="28"/>
        </w:rPr>
      </w:pPr>
      <w:r w:rsidRPr="004802E8">
        <w:rPr>
          <w:rFonts w:cs="Times New Roman"/>
          <w:szCs w:val="28"/>
        </w:rPr>
        <w:lastRenderedPageBreak/>
        <w:t>Trên đây là Kế hoạch thăm hỏi, tặng quà người có uy tín nhân dịp Tết Nguyên đán Giáp Thìn năm 2024 của Ủy ban nhân dân huyện Ia H’Drai./.</w:t>
      </w:r>
    </w:p>
    <w:p w14:paraId="25C45B84" w14:textId="77777777" w:rsidR="004802E8" w:rsidRDefault="004802E8" w:rsidP="00050BA7">
      <w:pPr>
        <w:spacing w:line="240" w:lineRule="auto"/>
        <w:ind w:firstLine="720"/>
        <w:jc w:val="both"/>
        <w:outlineLvl w:val="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4802E8" w14:paraId="7C22EC03" w14:textId="77777777" w:rsidTr="004802E8">
        <w:tc>
          <w:tcPr>
            <w:tcW w:w="4672" w:type="dxa"/>
          </w:tcPr>
          <w:p w14:paraId="78F79836" w14:textId="77777777" w:rsidR="004802E8" w:rsidRPr="004802E8" w:rsidRDefault="004802E8" w:rsidP="004802E8">
            <w:pPr>
              <w:ind w:left="-113"/>
              <w:jc w:val="both"/>
              <w:outlineLvl w:val="0"/>
              <w:rPr>
                <w:rFonts w:cs="Times New Roman"/>
                <w:b/>
                <w:i/>
                <w:sz w:val="24"/>
                <w:szCs w:val="24"/>
              </w:rPr>
            </w:pPr>
            <w:r w:rsidRPr="004802E8">
              <w:rPr>
                <w:rFonts w:cs="Times New Roman"/>
                <w:b/>
                <w:i/>
                <w:sz w:val="24"/>
                <w:szCs w:val="24"/>
              </w:rPr>
              <w:t xml:space="preserve">Nơi nhận: </w:t>
            </w:r>
          </w:p>
          <w:p w14:paraId="4D9757D6" w14:textId="77777777" w:rsidR="004802E8" w:rsidRDefault="004802E8" w:rsidP="004802E8">
            <w:pPr>
              <w:ind w:left="-113"/>
              <w:jc w:val="both"/>
              <w:outlineLvl w:val="0"/>
              <w:rPr>
                <w:rFonts w:cs="Times New Roman"/>
                <w:sz w:val="22"/>
              </w:rPr>
            </w:pPr>
            <w:r w:rsidRPr="004802E8">
              <w:rPr>
                <w:rFonts w:cs="Times New Roman"/>
                <w:sz w:val="22"/>
              </w:rPr>
              <w:t xml:space="preserve">- Ban Dân tộc tỉnh (b/c); </w:t>
            </w:r>
          </w:p>
          <w:p w14:paraId="42118F46" w14:textId="77777777" w:rsidR="004802E8" w:rsidRDefault="004802E8" w:rsidP="004802E8">
            <w:pPr>
              <w:ind w:left="-113"/>
              <w:jc w:val="both"/>
              <w:outlineLvl w:val="0"/>
              <w:rPr>
                <w:rFonts w:cs="Times New Roman"/>
                <w:sz w:val="22"/>
              </w:rPr>
            </w:pPr>
            <w:r w:rsidRPr="004802E8">
              <w:rPr>
                <w:rFonts w:cs="Times New Roman"/>
                <w:sz w:val="22"/>
              </w:rPr>
              <w:t xml:space="preserve">- Thường trực Huyện ủy (b/c); </w:t>
            </w:r>
          </w:p>
          <w:p w14:paraId="36B244CD" w14:textId="77777777" w:rsidR="004802E8" w:rsidRDefault="004802E8" w:rsidP="004802E8">
            <w:pPr>
              <w:ind w:left="-113"/>
              <w:jc w:val="both"/>
              <w:outlineLvl w:val="0"/>
              <w:rPr>
                <w:rFonts w:cs="Times New Roman"/>
                <w:sz w:val="22"/>
              </w:rPr>
            </w:pPr>
            <w:r w:rsidRPr="004802E8">
              <w:rPr>
                <w:rFonts w:cs="Times New Roman"/>
                <w:sz w:val="22"/>
              </w:rPr>
              <w:t xml:space="preserve">- Chủ tịch, các PCT UBND huyện; </w:t>
            </w:r>
          </w:p>
          <w:p w14:paraId="7006342D" w14:textId="77777777" w:rsidR="004802E8" w:rsidRDefault="004802E8" w:rsidP="004802E8">
            <w:pPr>
              <w:ind w:left="-113"/>
              <w:jc w:val="both"/>
              <w:outlineLvl w:val="0"/>
              <w:rPr>
                <w:rFonts w:cs="Times New Roman"/>
                <w:sz w:val="22"/>
              </w:rPr>
            </w:pPr>
            <w:r w:rsidRPr="004802E8">
              <w:rPr>
                <w:rFonts w:cs="Times New Roman"/>
                <w:sz w:val="22"/>
              </w:rPr>
              <w:t xml:space="preserve">- Văn phòng HĐND và UBND huyện; </w:t>
            </w:r>
          </w:p>
          <w:p w14:paraId="390C9C08" w14:textId="77777777" w:rsidR="004802E8" w:rsidRDefault="004802E8" w:rsidP="004802E8">
            <w:pPr>
              <w:ind w:left="-113"/>
              <w:jc w:val="both"/>
              <w:outlineLvl w:val="0"/>
              <w:rPr>
                <w:rFonts w:cs="Times New Roman"/>
                <w:sz w:val="22"/>
              </w:rPr>
            </w:pPr>
            <w:r>
              <w:rPr>
                <w:rFonts w:cs="Times New Roman"/>
                <w:sz w:val="22"/>
              </w:rPr>
              <w:t xml:space="preserve">- Trung tâm VH-TT-DL </w:t>
            </w:r>
            <w:r w:rsidRPr="004802E8">
              <w:rPr>
                <w:rFonts w:cs="Times New Roman"/>
                <w:sz w:val="22"/>
              </w:rPr>
              <w:t xml:space="preserve">và Truyền thông huyện; </w:t>
            </w:r>
          </w:p>
          <w:p w14:paraId="33CAB826" w14:textId="77777777" w:rsidR="004802E8" w:rsidRDefault="004802E8" w:rsidP="004802E8">
            <w:pPr>
              <w:ind w:left="-113"/>
              <w:jc w:val="both"/>
              <w:outlineLvl w:val="0"/>
              <w:rPr>
                <w:rFonts w:cs="Times New Roman"/>
                <w:sz w:val="22"/>
              </w:rPr>
            </w:pPr>
            <w:r w:rsidRPr="004802E8">
              <w:rPr>
                <w:rFonts w:cs="Times New Roman"/>
                <w:sz w:val="22"/>
              </w:rPr>
              <w:t xml:space="preserve">- Ủy ban nhân dân các xã; </w:t>
            </w:r>
          </w:p>
          <w:p w14:paraId="03074A19" w14:textId="77777777" w:rsidR="004802E8" w:rsidRPr="004802E8" w:rsidRDefault="004802E8" w:rsidP="004802E8">
            <w:pPr>
              <w:ind w:left="-113"/>
              <w:jc w:val="both"/>
              <w:outlineLvl w:val="0"/>
              <w:rPr>
                <w:rFonts w:cs="Times New Roman"/>
                <w:sz w:val="22"/>
              </w:rPr>
            </w:pPr>
            <w:r w:rsidRPr="004802E8">
              <w:rPr>
                <w:rFonts w:cs="Times New Roman"/>
                <w:sz w:val="22"/>
              </w:rPr>
              <w:t>- Lưu: VT-TH.</w:t>
            </w:r>
          </w:p>
        </w:tc>
        <w:tc>
          <w:tcPr>
            <w:tcW w:w="4673" w:type="dxa"/>
          </w:tcPr>
          <w:p w14:paraId="49B24EB7" w14:textId="77777777" w:rsidR="004802E8" w:rsidRPr="004802E8" w:rsidRDefault="004802E8" w:rsidP="004802E8">
            <w:pPr>
              <w:jc w:val="center"/>
              <w:outlineLvl w:val="0"/>
              <w:rPr>
                <w:rFonts w:cs="Times New Roman"/>
                <w:b/>
                <w:szCs w:val="28"/>
              </w:rPr>
            </w:pPr>
            <w:r w:rsidRPr="004802E8">
              <w:rPr>
                <w:rFonts w:cs="Times New Roman"/>
                <w:b/>
                <w:szCs w:val="28"/>
              </w:rPr>
              <w:t>TM. ỦY BAN NHÂN DÂN</w:t>
            </w:r>
          </w:p>
          <w:p w14:paraId="58828DB6" w14:textId="77777777" w:rsidR="004802E8" w:rsidRPr="004802E8" w:rsidRDefault="004802E8" w:rsidP="004802E8">
            <w:pPr>
              <w:jc w:val="center"/>
              <w:outlineLvl w:val="0"/>
              <w:rPr>
                <w:rFonts w:cs="Times New Roman"/>
                <w:b/>
                <w:szCs w:val="28"/>
              </w:rPr>
            </w:pPr>
            <w:r w:rsidRPr="004802E8">
              <w:rPr>
                <w:rFonts w:cs="Times New Roman"/>
                <w:b/>
                <w:szCs w:val="28"/>
              </w:rPr>
              <w:t>KT. CHỦ TỊCH</w:t>
            </w:r>
          </w:p>
          <w:p w14:paraId="238357AF" w14:textId="77777777" w:rsidR="004802E8" w:rsidRPr="004802E8" w:rsidRDefault="004802E8" w:rsidP="004802E8">
            <w:pPr>
              <w:jc w:val="center"/>
              <w:outlineLvl w:val="0"/>
              <w:rPr>
                <w:rFonts w:cs="Times New Roman"/>
                <w:b/>
                <w:szCs w:val="28"/>
              </w:rPr>
            </w:pPr>
            <w:r w:rsidRPr="004802E8">
              <w:rPr>
                <w:rFonts w:cs="Times New Roman"/>
                <w:b/>
                <w:szCs w:val="28"/>
              </w:rPr>
              <w:t>PHÓ CHỦ TỊCH</w:t>
            </w:r>
          </w:p>
          <w:p w14:paraId="00C7A2E1" w14:textId="77777777" w:rsidR="004802E8" w:rsidRPr="004802E8" w:rsidRDefault="004802E8" w:rsidP="004802E8">
            <w:pPr>
              <w:jc w:val="center"/>
              <w:outlineLvl w:val="0"/>
              <w:rPr>
                <w:rFonts w:cs="Times New Roman"/>
                <w:b/>
                <w:szCs w:val="28"/>
              </w:rPr>
            </w:pPr>
          </w:p>
          <w:p w14:paraId="05C03E1A" w14:textId="77777777" w:rsidR="004802E8" w:rsidRPr="004802E8" w:rsidRDefault="004802E8" w:rsidP="004802E8">
            <w:pPr>
              <w:jc w:val="center"/>
              <w:outlineLvl w:val="0"/>
              <w:rPr>
                <w:rFonts w:cs="Times New Roman"/>
                <w:b/>
                <w:szCs w:val="28"/>
              </w:rPr>
            </w:pPr>
          </w:p>
          <w:p w14:paraId="3B1B0CF1" w14:textId="77777777" w:rsidR="004802E8" w:rsidRPr="004802E8" w:rsidRDefault="004802E8" w:rsidP="004802E8">
            <w:pPr>
              <w:jc w:val="center"/>
              <w:outlineLvl w:val="0"/>
              <w:rPr>
                <w:rFonts w:cs="Times New Roman"/>
                <w:b/>
                <w:szCs w:val="28"/>
              </w:rPr>
            </w:pPr>
          </w:p>
          <w:p w14:paraId="17CC3FF2" w14:textId="77777777" w:rsidR="004802E8" w:rsidRPr="004802E8" w:rsidRDefault="004802E8" w:rsidP="004802E8">
            <w:pPr>
              <w:jc w:val="center"/>
              <w:outlineLvl w:val="0"/>
              <w:rPr>
                <w:rFonts w:cs="Times New Roman"/>
                <w:b/>
                <w:szCs w:val="28"/>
              </w:rPr>
            </w:pPr>
          </w:p>
          <w:p w14:paraId="11BDD898" w14:textId="77777777" w:rsidR="004802E8" w:rsidRPr="004802E8" w:rsidRDefault="004802E8" w:rsidP="004802E8">
            <w:pPr>
              <w:jc w:val="center"/>
              <w:outlineLvl w:val="0"/>
              <w:rPr>
                <w:rFonts w:cs="Times New Roman"/>
                <w:b/>
                <w:szCs w:val="28"/>
              </w:rPr>
            </w:pPr>
          </w:p>
          <w:p w14:paraId="3B2B031B" w14:textId="77777777" w:rsidR="004802E8" w:rsidRDefault="004802E8" w:rsidP="004802E8">
            <w:pPr>
              <w:jc w:val="center"/>
              <w:outlineLvl w:val="0"/>
              <w:rPr>
                <w:rFonts w:cs="Times New Roman"/>
                <w:szCs w:val="28"/>
              </w:rPr>
            </w:pPr>
            <w:r w:rsidRPr="004802E8">
              <w:rPr>
                <w:rFonts w:cs="Times New Roman"/>
                <w:b/>
                <w:szCs w:val="28"/>
              </w:rPr>
              <w:t>Nguyễn Tiến Dũng</w:t>
            </w:r>
          </w:p>
        </w:tc>
      </w:tr>
    </w:tbl>
    <w:p w14:paraId="62C51AAF" w14:textId="77777777" w:rsidR="004802E8" w:rsidRPr="00516467" w:rsidRDefault="004802E8" w:rsidP="00050BA7">
      <w:pPr>
        <w:spacing w:line="240" w:lineRule="auto"/>
        <w:ind w:firstLine="720"/>
        <w:jc w:val="both"/>
        <w:outlineLvl w:val="0"/>
        <w:rPr>
          <w:rFonts w:cs="Times New Roman"/>
          <w:szCs w:val="28"/>
        </w:rPr>
      </w:pPr>
    </w:p>
    <w:p w14:paraId="3E9DA57C" w14:textId="77777777" w:rsidR="00050BA7" w:rsidRPr="00050BA7" w:rsidRDefault="00050BA7" w:rsidP="00050BA7">
      <w:pPr>
        <w:spacing w:line="240" w:lineRule="auto"/>
        <w:ind w:firstLine="720"/>
        <w:jc w:val="both"/>
        <w:outlineLvl w:val="0"/>
        <w:rPr>
          <w:rFonts w:cs="Times New Roman"/>
          <w:szCs w:val="28"/>
        </w:rPr>
      </w:pPr>
    </w:p>
    <w:p w14:paraId="40E24DD4" w14:textId="77777777" w:rsidR="00050BA7" w:rsidRPr="00050BA7" w:rsidRDefault="00050BA7" w:rsidP="00050BA7">
      <w:pPr>
        <w:spacing w:line="240" w:lineRule="auto"/>
        <w:ind w:firstLine="720"/>
        <w:jc w:val="both"/>
        <w:outlineLvl w:val="0"/>
        <w:rPr>
          <w:rFonts w:cs="Times New Roman"/>
          <w:b/>
          <w:szCs w:val="28"/>
          <w:shd w:val="clear" w:color="auto" w:fill="FFFFFF"/>
        </w:rPr>
      </w:pPr>
    </w:p>
    <w:p w14:paraId="44D0984E" w14:textId="77777777" w:rsidR="000331D7" w:rsidRDefault="000331D7" w:rsidP="000719A3">
      <w:pPr>
        <w:spacing w:after="120" w:line="240" w:lineRule="auto"/>
        <w:ind w:firstLine="709"/>
        <w:jc w:val="both"/>
        <w:rPr>
          <w:spacing w:val="-4"/>
          <w:lang w:val="nl-NL"/>
        </w:rPr>
      </w:pPr>
    </w:p>
    <w:p w14:paraId="116FBD75" w14:textId="77777777" w:rsidR="00D12816" w:rsidRPr="00D12816" w:rsidRDefault="00D12816" w:rsidP="000719A3">
      <w:pPr>
        <w:spacing w:after="120" w:line="240" w:lineRule="auto"/>
        <w:ind w:firstLine="709"/>
        <w:jc w:val="both"/>
        <w:rPr>
          <w:spacing w:val="-4"/>
          <w:lang w:val="nl-NL"/>
        </w:rPr>
      </w:pPr>
    </w:p>
    <w:p w14:paraId="06C3F22C" w14:textId="77777777" w:rsidR="00D12816" w:rsidRPr="00D12816" w:rsidRDefault="00D12816" w:rsidP="000719A3">
      <w:pPr>
        <w:spacing w:line="240" w:lineRule="auto"/>
      </w:pPr>
    </w:p>
    <w:sectPr w:rsidR="00D12816" w:rsidRPr="00D12816" w:rsidSect="00DC29B8">
      <w:headerReference w:type="default" r:id="rId7"/>
      <w:pgSz w:w="11907" w:h="16840" w:code="9"/>
      <w:pgMar w:top="1134" w:right="851" w:bottom="1134" w:left="1701" w:header="425"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AFC7" w14:textId="77777777" w:rsidR="00DC29B8" w:rsidRDefault="00DC29B8" w:rsidP="0083072C">
      <w:pPr>
        <w:spacing w:line="240" w:lineRule="auto"/>
      </w:pPr>
      <w:r>
        <w:separator/>
      </w:r>
    </w:p>
  </w:endnote>
  <w:endnote w:type="continuationSeparator" w:id="0">
    <w:p w14:paraId="70363E05" w14:textId="77777777" w:rsidR="00DC29B8" w:rsidRDefault="00DC29B8" w:rsidP="008307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DA67" w14:textId="77777777" w:rsidR="00DC29B8" w:rsidRDefault="00DC29B8" w:rsidP="0083072C">
      <w:pPr>
        <w:spacing w:line="240" w:lineRule="auto"/>
      </w:pPr>
      <w:r>
        <w:separator/>
      </w:r>
    </w:p>
  </w:footnote>
  <w:footnote w:type="continuationSeparator" w:id="0">
    <w:p w14:paraId="26F0A5E3" w14:textId="77777777" w:rsidR="00DC29B8" w:rsidRDefault="00DC29B8" w:rsidP="008307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888221"/>
      <w:docPartObj>
        <w:docPartGallery w:val="Page Numbers (Top of Page)"/>
        <w:docPartUnique/>
      </w:docPartObj>
    </w:sdtPr>
    <w:sdtEndPr>
      <w:rPr>
        <w:noProof/>
      </w:rPr>
    </w:sdtEndPr>
    <w:sdtContent>
      <w:p w14:paraId="0E17C700" w14:textId="77777777" w:rsidR="0083072C" w:rsidRDefault="0083072C">
        <w:pPr>
          <w:pStyle w:val="Header"/>
          <w:jc w:val="center"/>
        </w:pPr>
        <w:r>
          <w:fldChar w:fldCharType="begin"/>
        </w:r>
        <w:r>
          <w:instrText xml:space="preserve"> PAGE   \* MERGEFORMAT </w:instrText>
        </w:r>
        <w:r>
          <w:fldChar w:fldCharType="separate"/>
        </w:r>
        <w:r w:rsidR="002F7D89">
          <w:rPr>
            <w:noProof/>
          </w:rPr>
          <w:t>2</w:t>
        </w:r>
        <w:r>
          <w:rPr>
            <w:noProof/>
          </w:rPr>
          <w:fldChar w:fldCharType="end"/>
        </w:r>
      </w:p>
    </w:sdtContent>
  </w:sdt>
  <w:p w14:paraId="4139FB1B" w14:textId="77777777" w:rsidR="0083072C" w:rsidRDefault="0083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3C97"/>
    <w:multiLevelType w:val="hybridMultilevel"/>
    <w:tmpl w:val="954E5ACE"/>
    <w:lvl w:ilvl="0" w:tplc="D444B47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53C23B6"/>
    <w:multiLevelType w:val="hybridMultilevel"/>
    <w:tmpl w:val="83C21646"/>
    <w:lvl w:ilvl="0" w:tplc="BF8E3AA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79022734">
    <w:abstractNumId w:val="0"/>
  </w:num>
  <w:num w:numId="2" w16cid:durableId="507403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816"/>
    <w:rsid w:val="000331D7"/>
    <w:rsid w:val="00050BA7"/>
    <w:rsid w:val="000719A3"/>
    <w:rsid w:val="000A476E"/>
    <w:rsid w:val="000E6E33"/>
    <w:rsid w:val="002155D6"/>
    <w:rsid w:val="002B7AB2"/>
    <w:rsid w:val="002F7D89"/>
    <w:rsid w:val="00353584"/>
    <w:rsid w:val="003A0A61"/>
    <w:rsid w:val="004802E8"/>
    <w:rsid w:val="004B37FD"/>
    <w:rsid w:val="00516467"/>
    <w:rsid w:val="0077542A"/>
    <w:rsid w:val="007A4FF4"/>
    <w:rsid w:val="008044A3"/>
    <w:rsid w:val="0083072C"/>
    <w:rsid w:val="00832C9E"/>
    <w:rsid w:val="00852AB7"/>
    <w:rsid w:val="00964DD2"/>
    <w:rsid w:val="009F2BB8"/>
    <w:rsid w:val="00A760B2"/>
    <w:rsid w:val="00B67080"/>
    <w:rsid w:val="00BC063B"/>
    <w:rsid w:val="00CB42EE"/>
    <w:rsid w:val="00D12816"/>
    <w:rsid w:val="00DC29B8"/>
    <w:rsid w:val="00FA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A4AB3"/>
  <w15:chartTrackingRefBased/>
  <w15:docId w15:val="{0838676C-B286-4E11-A5B3-9C722F92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281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31D7"/>
    <w:pPr>
      <w:ind w:left="720"/>
      <w:contextualSpacing/>
    </w:pPr>
  </w:style>
  <w:style w:type="paragraph" w:styleId="Header">
    <w:name w:val="header"/>
    <w:basedOn w:val="Normal"/>
    <w:link w:val="HeaderChar"/>
    <w:uiPriority w:val="99"/>
    <w:unhideWhenUsed/>
    <w:rsid w:val="0083072C"/>
    <w:pPr>
      <w:tabs>
        <w:tab w:val="center" w:pos="4680"/>
        <w:tab w:val="right" w:pos="9360"/>
      </w:tabs>
      <w:spacing w:line="240" w:lineRule="auto"/>
    </w:pPr>
  </w:style>
  <w:style w:type="character" w:customStyle="1" w:styleId="HeaderChar">
    <w:name w:val="Header Char"/>
    <w:basedOn w:val="DefaultParagraphFont"/>
    <w:link w:val="Header"/>
    <w:uiPriority w:val="99"/>
    <w:rsid w:val="0083072C"/>
  </w:style>
  <w:style w:type="paragraph" w:styleId="Footer">
    <w:name w:val="footer"/>
    <w:basedOn w:val="Normal"/>
    <w:link w:val="FooterChar"/>
    <w:uiPriority w:val="99"/>
    <w:unhideWhenUsed/>
    <w:rsid w:val="0083072C"/>
    <w:pPr>
      <w:tabs>
        <w:tab w:val="center" w:pos="4680"/>
        <w:tab w:val="right" w:pos="9360"/>
      </w:tabs>
      <w:spacing w:line="240" w:lineRule="auto"/>
    </w:pPr>
  </w:style>
  <w:style w:type="character" w:customStyle="1" w:styleId="FooterChar">
    <w:name w:val="Footer Char"/>
    <w:basedOn w:val="DefaultParagraphFont"/>
    <w:link w:val="Footer"/>
    <w:uiPriority w:val="99"/>
    <w:rsid w:val="00830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HTComputer</dc:creator>
  <cp:keywords/>
  <dc:description/>
  <cp:lastModifiedBy>Nguyễn Đinh Linh Đan</cp:lastModifiedBy>
  <cp:revision>15</cp:revision>
  <dcterms:created xsi:type="dcterms:W3CDTF">2024-01-23T13:16:00Z</dcterms:created>
  <dcterms:modified xsi:type="dcterms:W3CDTF">2024-01-26T03:03:00Z</dcterms:modified>
</cp:coreProperties>
</file>